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D9" w:rsidRDefault="00E91DD9" w:rsidP="00E91DD9">
      <w:pPr>
        <w:jc w:val="both"/>
        <w:rPr>
          <w:rFonts w:ascii="Arial Narrow" w:hAnsi="Arial Narrow"/>
        </w:rPr>
      </w:pPr>
      <w:r w:rsidRPr="00944B66">
        <w:rPr>
          <w:rFonts w:ascii="Arial Narrow" w:hAnsi="Arial Narrow"/>
          <w:b/>
          <w:sz w:val="36"/>
          <w:szCs w:val="36"/>
        </w:rPr>
        <w:t>Stir fry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36"/>
        </w:rPr>
        <w:t>Workshee</w:t>
      </w:r>
      <w:bookmarkStart w:id="0" w:name="_GoBack"/>
      <w:bookmarkEnd w:id="0"/>
      <w:r>
        <w:rPr>
          <w:rFonts w:ascii="Arial Narrow" w:hAnsi="Arial Narrow"/>
          <w:b/>
          <w:sz w:val="36"/>
        </w:rPr>
        <w:t>t</w:t>
      </w:r>
      <w:r>
        <w:rPr>
          <w:rFonts w:ascii="Arial Narrow" w:hAnsi="Arial Narrow"/>
          <w:b/>
          <w:sz w:val="36"/>
        </w:rPr>
        <w:cr/>
      </w:r>
    </w:p>
    <w:tbl>
      <w:tblPr>
        <w:tblW w:w="10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6"/>
        <w:gridCol w:w="4889"/>
      </w:tblGrid>
      <w:tr w:rsidR="00E91DD9" w:rsidTr="008D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6" w:type="dxa"/>
          </w:tcPr>
          <w:p w:rsidR="00E91DD9" w:rsidRDefault="008D16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Find out about when UK grown foods are in season and suggest good vegetables for stir fries in the following months </w:t>
            </w: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Dec, Jan, Feb:</w:t>
            </w:r>
          </w:p>
          <w:p w:rsidR="008D16D9" w:rsidRDefault="008D16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March, April, May:</w:t>
            </w:r>
          </w:p>
          <w:p w:rsidR="008D16D9" w:rsidRDefault="008D16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June, July, Aug:</w:t>
            </w:r>
          </w:p>
          <w:p w:rsidR="008D16D9" w:rsidRDefault="008D16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Sept, Oct, Nov:</w:t>
            </w:r>
          </w:p>
          <w:p w:rsidR="008D16D9" w:rsidRDefault="008D16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</w:tc>
        <w:tc>
          <w:tcPr>
            <w:tcW w:w="4889" w:type="dxa"/>
          </w:tcPr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Vegetarians do not eat meat or fish. Circle the protein foods in the food bank below that a vegetarian could put into a </w:t>
            </w:r>
            <w:proofErr w:type="spellStart"/>
            <w:r>
              <w:rPr>
                <w:rFonts w:ascii="Arial Narrow" w:hAnsi="Arial Narrow"/>
              </w:rPr>
              <w:t>stirfry</w:t>
            </w:r>
            <w:proofErr w:type="spellEnd"/>
            <w:r>
              <w:rPr>
                <w:rFonts w:ascii="Arial Narrow" w:hAnsi="Arial Narrow"/>
              </w:rPr>
              <w:cr/>
            </w:r>
          </w:p>
          <w:p w:rsidR="00E91DD9" w:rsidRPr="002C3ECE" w:rsidRDefault="00E91DD9" w:rsidP="00BE0F88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2C3ECE">
              <w:rPr>
                <w:rFonts w:ascii="Arial Narrow" w:hAnsi="Arial Narrow"/>
                <w:b/>
                <w:sz w:val="28"/>
                <w:szCs w:val="28"/>
                <w:u w:val="single"/>
              </w:rPr>
              <w:t>Food bank</w:t>
            </w:r>
          </w:p>
          <w:p w:rsidR="00E91DD9" w:rsidRPr="002C3ECE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>e</w:t>
            </w:r>
            <w:r w:rsidRPr="002C3ECE">
              <w:rPr>
                <w:rFonts w:ascii="Arial Narrow" w:hAnsi="Arial Narrow"/>
                <w:sz w:val="28"/>
                <w:szCs w:val="28"/>
              </w:rPr>
              <w:t xml:space="preserve">gg           tofu           ham            chicken           prawns                 bacon      </w:t>
            </w:r>
            <w:proofErr w:type="spellStart"/>
            <w:r w:rsidRPr="002C3ECE">
              <w:rPr>
                <w:rFonts w:ascii="Arial Narrow" w:hAnsi="Arial Narrow"/>
                <w:sz w:val="28"/>
                <w:szCs w:val="28"/>
              </w:rPr>
              <w:t>haulomi</w:t>
            </w:r>
            <w:proofErr w:type="spellEnd"/>
            <w:r w:rsidRPr="002C3ECE">
              <w:rPr>
                <w:rFonts w:ascii="Arial Narrow" w:hAnsi="Arial Narrow"/>
                <w:sz w:val="28"/>
                <w:szCs w:val="28"/>
              </w:rPr>
              <w:t xml:space="preserve"> cheese       chick peas            pepperoni           </w:t>
            </w:r>
            <w:proofErr w:type="spellStart"/>
            <w:r w:rsidRPr="002C3ECE">
              <w:rPr>
                <w:rFonts w:ascii="Arial Narrow" w:hAnsi="Arial Narrow"/>
                <w:sz w:val="28"/>
                <w:szCs w:val="28"/>
              </w:rPr>
              <w:t>quorn</w:t>
            </w:r>
            <w:proofErr w:type="spellEnd"/>
            <w:r w:rsidRPr="002C3ECE">
              <w:rPr>
                <w:rFonts w:ascii="Arial Narrow" w:hAnsi="Arial Narrow"/>
                <w:sz w:val="28"/>
                <w:szCs w:val="28"/>
              </w:rPr>
              <w:t xml:space="preserve"> chicken      kidney beans      pork sausage</w:t>
            </w: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</w:tc>
      </w:tr>
      <w:tr w:rsidR="00E91DD9" w:rsidTr="008D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</w:trPr>
        <w:tc>
          <w:tcPr>
            <w:tcW w:w="5186" w:type="dxa"/>
          </w:tcPr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Describe other ways in which additional </w:t>
            </w:r>
            <w:proofErr w:type="spellStart"/>
            <w:r>
              <w:rPr>
                <w:rFonts w:ascii="Arial Narrow" w:hAnsi="Arial Narrow"/>
              </w:rPr>
              <w:t>flavours</w:t>
            </w:r>
            <w:proofErr w:type="spellEnd"/>
            <w:r>
              <w:rPr>
                <w:rFonts w:ascii="Arial Narrow" w:hAnsi="Arial Narrow"/>
              </w:rPr>
              <w:t xml:space="preserve"> could be added to the stir-fry.  What ingredients could be used?</w:t>
            </w: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  <w:p w:rsidR="00E91DD9" w:rsidRDefault="00E91DD9" w:rsidP="00BE0F88">
            <w:pPr>
              <w:rPr>
                <w:rFonts w:ascii="Arial Narrow" w:hAnsi="Arial Narrow"/>
              </w:rPr>
            </w:pPr>
          </w:p>
        </w:tc>
        <w:tc>
          <w:tcPr>
            <w:tcW w:w="4889" w:type="dxa"/>
          </w:tcPr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would be your top tips for using a wok?</w:t>
            </w:r>
            <w:r>
              <w:rPr>
                <w:rFonts w:ascii="Arial Narrow" w:hAnsi="Arial Narrow"/>
              </w:rPr>
              <w:cr/>
            </w:r>
            <w:r>
              <w:rPr>
                <w:rFonts w:ascii="Arial Narrow" w:hAnsi="Arial Narrow"/>
              </w:rPr>
              <w:cr/>
            </w:r>
            <w:r>
              <w:rPr>
                <w:rFonts w:ascii="Arial Narrow" w:hAnsi="Arial Narrow"/>
              </w:rPr>
              <w:cr/>
            </w:r>
          </w:p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E91DD9" w:rsidRDefault="00E91DD9" w:rsidP="00BE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F863A6" w:rsidRDefault="00F863A6"/>
    <w:sectPr w:rsidR="00F8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918"/>
    <w:multiLevelType w:val="hybridMultilevel"/>
    <w:tmpl w:val="6FFC7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9"/>
    <w:rsid w:val="008D16D9"/>
    <w:rsid w:val="00E91DD9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54E5"/>
  <w15:chartTrackingRefBased/>
  <w15:docId w15:val="{4ADDC7DE-2509-441C-8615-40CE20F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D9"/>
    <w:pPr>
      <w:spacing w:after="0" w:line="240" w:lineRule="auto"/>
    </w:pPr>
    <w:rPr>
      <w:rFonts w:ascii="Gill Sans" w:eastAsia="Gill Sans" w:hAnsi="Gill San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2020-05-04T13:00:00Z</dcterms:created>
  <dcterms:modified xsi:type="dcterms:W3CDTF">2020-05-04T13:05:00Z</dcterms:modified>
</cp:coreProperties>
</file>